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F1" w:rsidRPr="001674F1" w:rsidRDefault="001674F1" w:rsidP="001674F1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74F1">
        <w:rPr>
          <w:rFonts w:ascii="Times New Roman" w:hAnsi="Times New Roman" w:cs="Times New Roman"/>
          <w:b/>
          <w:sz w:val="28"/>
          <w:szCs w:val="28"/>
        </w:rPr>
        <w:t xml:space="preserve">План работы консультационного центра МБДОУ </w:t>
      </w:r>
      <w:proofErr w:type="spellStart"/>
      <w:r w:rsidRPr="001674F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674F1">
        <w:rPr>
          <w:rFonts w:ascii="Times New Roman" w:hAnsi="Times New Roman" w:cs="Times New Roman"/>
          <w:b/>
          <w:sz w:val="28"/>
          <w:szCs w:val="28"/>
        </w:rPr>
        <w:t>/с № 27</w:t>
      </w:r>
    </w:p>
    <w:p w:rsidR="001674F1" w:rsidRPr="001674F1" w:rsidRDefault="001674F1" w:rsidP="001674F1">
      <w:pPr>
        <w:widowControl w:val="0"/>
        <w:autoSpaceDE w:val="0"/>
        <w:autoSpaceDN w:val="0"/>
        <w:adjustRightInd w:val="0"/>
        <w:spacing w:after="0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4004"/>
        <w:gridCol w:w="2409"/>
        <w:gridCol w:w="2267"/>
      </w:tblGrid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Тема/Мероприятие/Содержание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Беседа, сайт ДОУ,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телефонный режим, посещение ДОУ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Заведующий, медсестра, музыкальный руководитель, инструктор ФК, воспитатели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1.Совещание при заведующем  «Об организации предоставления муниципальной услуги по оказанию консультативной педагогической помощи семьям, воспитывающим детей дошкольного возраста на дому».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2. Выявление и приглашение в консультативный пункт семей, </w:t>
            </w:r>
            <w:proofErr w:type="gramStart"/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воспитывающим</w:t>
            </w:r>
            <w:proofErr w:type="gramEnd"/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 на дому.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3. « Как подготовить ребенка к тому, что в детском саду он будет оставаться без мамы».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4.Индивидуальная работа по запросу родителей.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Знакомство со специалистами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Сайт ДОУ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« Адаптация ребенка к детскому саду»</w:t>
            </w:r>
          </w:p>
          <w:p w:rsidR="001674F1" w:rsidRPr="001674F1" w:rsidRDefault="001674F1" w:rsidP="001674F1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« Нужно ли заранее знакомить ребенка с </w:t>
            </w:r>
            <w:proofErr w:type="spellStart"/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, в который он скоро пойдет»</w:t>
            </w:r>
          </w:p>
          <w:p w:rsidR="001674F1" w:rsidRPr="001674F1" w:rsidRDefault="001674F1" w:rsidP="001674F1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«Детский сад: за и против»</w:t>
            </w:r>
          </w:p>
          <w:p w:rsidR="001674F1" w:rsidRPr="001674F1" w:rsidRDefault="001674F1" w:rsidP="001674F1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организационного собрания с родителями детей, не </w:t>
            </w:r>
            <w:r w:rsidRPr="00167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посещающих ДОУ.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2. « Что должен уметь ребенок, который идет в детский сад»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3. Готовность ребенка к школе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4.Индивидуальная работа по запросу родителей.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      Беседа</w:t>
            </w: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1.Как мы разговариваем в семье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2.Питание- залог здорового образа жизни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3.Как приучить ребенка к горшку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4. Играйте на здоровье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1.Давайте поиграем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2.Как научить ребенка не отбирать у других детей игрушки, делиться и не давать себя в обиду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3.Рольмузыки в жизни ребенка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1.Речевое развитие детей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2.Роль сказок в жизни дошкольников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3. Индивидуальная работа по запросу родителей.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Воспитательи</w:t>
            </w:r>
            <w:proofErr w:type="spellEnd"/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1.Домашняя игротека для детей</w:t>
            </w: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 2.Индивидуальная работа по         запросу родителей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Консультация, практические занятия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1.Индивидуальные консультации</w:t>
            </w:r>
          </w:p>
          <w:p w:rsidR="001674F1" w:rsidRPr="001674F1" w:rsidRDefault="001674F1" w:rsidP="00167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 2.Индивидуальная работа по запросу родителей.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Консультация, 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Тематические прогулки с ребенком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1.Индивидуальные </w:t>
            </w:r>
            <w:r w:rsidRPr="00167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 2.Индивидуальная работа по запросу родителей.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167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</w:tr>
      <w:tr w:rsidR="001674F1" w:rsidRPr="001674F1" w:rsidTr="00FE73F8">
        <w:tc>
          <w:tcPr>
            <w:tcW w:w="138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004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Играйте на здоровье</w:t>
            </w:r>
          </w:p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 xml:space="preserve"> (игра - основной вид деятельности ребенка)</w:t>
            </w:r>
          </w:p>
        </w:tc>
        <w:tc>
          <w:tcPr>
            <w:tcW w:w="2409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7" w:type="dxa"/>
          </w:tcPr>
          <w:p w:rsidR="001674F1" w:rsidRPr="001674F1" w:rsidRDefault="001674F1" w:rsidP="00167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1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</w:tbl>
    <w:p w:rsidR="001674F1" w:rsidRPr="001674F1" w:rsidRDefault="001674F1" w:rsidP="00167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DA0" w:rsidRPr="001674F1" w:rsidRDefault="00913DA0" w:rsidP="001674F1">
      <w:pPr>
        <w:spacing w:after="0"/>
        <w:rPr>
          <w:rFonts w:ascii="Times New Roman" w:hAnsi="Times New Roman" w:cs="Times New Roman"/>
        </w:rPr>
      </w:pPr>
    </w:p>
    <w:sectPr w:rsidR="00913DA0" w:rsidRPr="0016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47CE"/>
    <w:multiLevelType w:val="hybridMultilevel"/>
    <w:tmpl w:val="43A6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674F1"/>
    <w:rsid w:val="001674F1"/>
    <w:rsid w:val="0091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2017-08-08T10:43:00Z</dcterms:created>
  <dcterms:modified xsi:type="dcterms:W3CDTF">2017-08-08T10:44:00Z</dcterms:modified>
</cp:coreProperties>
</file>